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A1E926" w14:textId="77777777" w:rsidR="00233335" w:rsidRPr="00233335" w:rsidRDefault="00233335" w:rsidP="00233335">
      <w:pPr>
        <w:rPr>
          <w:rFonts w:ascii="Helvetica" w:eastAsia="Times New Roman" w:hAnsi="Helvetica" w:cs="Times New Roman"/>
          <w:color w:val="606060"/>
          <w:sz w:val="40"/>
          <w:szCs w:val="40"/>
          <w:shd w:val="clear" w:color="auto" w:fill="FFFFFF"/>
        </w:rPr>
      </w:pPr>
      <w:r w:rsidRPr="00233335">
        <w:rPr>
          <w:rFonts w:ascii="Helvetica" w:eastAsia="Times New Roman" w:hAnsi="Helvetica" w:cs="Times New Roman"/>
          <w:color w:val="606060"/>
          <w:sz w:val="40"/>
          <w:szCs w:val="40"/>
          <w:shd w:val="clear" w:color="auto" w:fill="FFFFFF"/>
        </w:rPr>
        <w:t>JUST NOD</w:t>
      </w:r>
    </w:p>
    <w:p w14:paraId="74F2E376" w14:textId="01A33E83" w:rsidR="00233335" w:rsidRPr="00233335" w:rsidRDefault="00233335" w:rsidP="00233335">
      <w:pPr>
        <w:rPr>
          <w:rFonts w:ascii="Times New Roman" w:eastAsia="Times New Roman" w:hAnsi="Times New Roman" w:cs="Times New Roman"/>
        </w:rPr>
      </w:pPr>
      <w:r w:rsidRPr="00233335">
        <w:rPr>
          <w:rFonts w:ascii="Helvetica" w:eastAsia="Times New Roman" w:hAnsi="Helvetica" w:cs="Times New Roman"/>
          <w:color w:val="606060"/>
          <w:sz w:val="23"/>
          <w:szCs w:val="23"/>
          <w:shd w:val="clear" w:color="auto" w:fill="FFFFFF"/>
        </w:rPr>
        <w:t>I found myself face down on the sidewalk this morning. It's always so shocking to take a fall. But there I was wondering if I had hurt myself too much to get up and walk into the office. Someone quickly showed up and asked if I needed help. I could do nothing more than just nod yes. </w:t>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shd w:val="clear" w:color="auto" w:fill="FFFFFF"/>
        </w:rPr>
        <w:t>Read what Paul wrote in his letter to the Corinthians, in 2 Corinthians 1:3-7:</w:t>
      </w:r>
      <w:r w:rsidRPr="00233335">
        <w:rPr>
          <w:rFonts w:ascii="Helvetica" w:eastAsia="Times New Roman" w:hAnsi="Helvetica" w:cs="Times New Roman"/>
          <w:color w:val="606060"/>
          <w:sz w:val="23"/>
          <w:szCs w:val="23"/>
        </w:rPr>
        <w:br/>
      </w:r>
      <w:r w:rsidRPr="00233335">
        <w:rPr>
          <w:rFonts w:ascii="Helvetica" w:eastAsia="Times New Roman" w:hAnsi="Helvetica" w:cs="Times New Roman"/>
          <w:i/>
          <w:iCs/>
          <w:color w:val="606060"/>
          <w:sz w:val="23"/>
          <w:szCs w:val="23"/>
          <w:shd w:val="clear" w:color="auto" w:fill="FFFFFF"/>
          <w:vertAlign w:val="superscript"/>
        </w:rPr>
        <w:t>3 </w:t>
      </w:r>
      <w:r w:rsidRPr="00233335">
        <w:rPr>
          <w:rFonts w:ascii="Helvetica" w:eastAsia="Times New Roman" w:hAnsi="Helvetica" w:cs="Times New Roman"/>
          <w:i/>
          <w:iCs/>
          <w:color w:val="606060"/>
          <w:sz w:val="23"/>
          <w:szCs w:val="23"/>
          <w:shd w:val="clear" w:color="auto" w:fill="FFFFFF"/>
        </w:rPr>
        <w:t>Praise be to the God and Father of our Lord Jesus Christ, the Father of compassion and the God of all comfort, </w:t>
      </w:r>
      <w:r w:rsidRPr="00233335">
        <w:rPr>
          <w:rFonts w:ascii="Helvetica" w:eastAsia="Times New Roman" w:hAnsi="Helvetica" w:cs="Times New Roman"/>
          <w:i/>
          <w:iCs/>
          <w:color w:val="606060"/>
          <w:sz w:val="23"/>
          <w:szCs w:val="23"/>
          <w:shd w:val="clear" w:color="auto" w:fill="FFFFFF"/>
          <w:vertAlign w:val="superscript"/>
        </w:rPr>
        <w:t>4 </w:t>
      </w:r>
      <w:r w:rsidRPr="00233335">
        <w:rPr>
          <w:rFonts w:ascii="Helvetica" w:eastAsia="Times New Roman" w:hAnsi="Helvetica" w:cs="Times New Roman"/>
          <w:i/>
          <w:iCs/>
          <w:color w:val="606060"/>
          <w:sz w:val="23"/>
          <w:szCs w:val="23"/>
          <w:shd w:val="clear" w:color="auto" w:fill="FFFFFF"/>
        </w:rPr>
        <w:t>who comforts us in all our troubles, so that we can comfort those in any trouble with the comfort we ourselves receive from God. </w:t>
      </w:r>
      <w:r w:rsidRPr="00233335">
        <w:rPr>
          <w:rFonts w:ascii="Helvetica" w:eastAsia="Times New Roman" w:hAnsi="Helvetica" w:cs="Times New Roman"/>
          <w:i/>
          <w:iCs/>
          <w:color w:val="606060"/>
          <w:sz w:val="23"/>
          <w:szCs w:val="23"/>
          <w:shd w:val="clear" w:color="auto" w:fill="FFFFFF"/>
          <w:vertAlign w:val="superscript"/>
        </w:rPr>
        <w:t>5 </w:t>
      </w:r>
      <w:r w:rsidRPr="00233335">
        <w:rPr>
          <w:rFonts w:ascii="Helvetica" w:eastAsia="Times New Roman" w:hAnsi="Helvetica" w:cs="Times New Roman"/>
          <w:i/>
          <w:iCs/>
          <w:color w:val="606060"/>
          <w:sz w:val="23"/>
          <w:szCs w:val="23"/>
          <w:shd w:val="clear" w:color="auto" w:fill="FFFFFF"/>
        </w:rPr>
        <w:t>For just as we share abundantly in the sufferings of Christ, so also our comfort abounds through Christ. </w:t>
      </w:r>
      <w:r w:rsidRPr="00233335">
        <w:rPr>
          <w:rFonts w:ascii="Helvetica" w:eastAsia="Times New Roman" w:hAnsi="Helvetica" w:cs="Times New Roman"/>
          <w:i/>
          <w:iCs/>
          <w:color w:val="606060"/>
          <w:sz w:val="23"/>
          <w:szCs w:val="23"/>
          <w:shd w:val="clear" w:color="auto" w:fill="FFFFFF"/>
          <w:vertAlign w:val="superscript"/>
        </w:rPr>
        <w:t>6 </w:t>
      </w:r>
      <w:r w:rsidRPr="00233335">
        <w:rPr>
          <w:rFonts w:ascii="Helvetica" w:eastAsia="Times New Roman" w:hAnsi="Helvetica" w:cs="Times New Roman"/>
          <w:i/>
          <w:iCs/>
          <w:color w:val="606060"/>
          <w:sz w:val="23"/>
          <w:szCs w:val="23"/>
          <w:shd w:val="clear" w:color="auto" w:fill="FFFFFF"/>
        </w:rPr>
        <w:t>If we are distressed, it is for your comfort and salvation; if we are comforted, it is for your comfort, which produces in you patient endurance of the same sufferings we suffer. </w:t>
      </w:r>
      <w:r w:rsidRPr="00233335">
        <w:rPr>
          <w:rFonts w:ascii="Helvetica" w:eastAsia="Times New Roman" w:hAnsi="Helvetica" w:cs="Times New Roman"/>
          <w:i/>
          <w:iCs/>
          <w:color w:val="606060"/>
          <w:sz w:val="23"/>
          <w:szCs w:val="23"/>
          <w:shd w:val="clear" w:color="auto" w:fill="FFFFFF"/>
          <w:vertAlign w:val="superscript"/>
        </w:rPr>
        <w:t>7 </w:t>
      </w:r>
      <w:r w:rsidRPr="00233335">
        <w:rPr>
          <w:rFonts w:ascii="Helvetica" w:eastAsia="Times New Roman" w:hAnsi="Helvetica" w:cs="Times New Roman"/>
          <w:i/>
          <w:iCs/>
          <w:color w:val="606060"/>
          <w:sz w:val="23"/>
          <w:szCs w:val="23"/>
          <w:shd w:val="clear" w:color="auto" w:fill="FFFFFF"/>
        </w:rPr>
        <w:t>And our hope for you is firm, because we know that just as you share in our sufferings, so also you share in our comfort.</w:t>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shd w:val="clear" w:color="auto" w:fill="FFFFFF"/>
        </w:rPr>
        <w:t>There were days as a single mom that I needed help...lots of it. Quite honestly, it was hard to ask for help and hard to receive help. But, that is where I was... in great need. I had to learn the practice of receiving. Would it mean that I was always going to be the receiver? Not at all. Quite the contrary actually. Pretty quickly, I was compelled to begin giving back. I gave back with what God had given me. My time, my support, my prayers and my gifts of administration and hospitality.</w:t>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shd w:val="clear" w:color="auto" w:fill="FFFFFF"/>
        </w:rPr>
        <w:t>Like Paul wrote, with the comfort that I received, I began sharing with others. I noticed when someone needed a phone call...so I reached out. I found that when people walked into my Life Bible Study class for the first time my gift of hospitality was a comfort to them. When a calendar or flier was needed to be done for our class, I was the first to volunteer and say "I can do that!". </w:t>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rPr>
        <w:br/>
      </w:r>
      <w:r w:rsidRPr="00233335">
        <w:rPr>
          <w:rFonts w:ascii="Helvetica" w:eastAsia="Times New Roman" w:hAnsi="Helvetica" w:cs="Times New Roman"/>
          <w:color w:val="606060"/>
          <w:sz w:val="23"/>
          <w:szCs w:val="23"/>
          <w:shd w:val="clear" w:color="auto" w:fill="FFFFFF"/>
        </w:rPr>
        <w:t>Comfort comes in so many forms. If someone notices you have a need, like they did for me this morning, just nod! Being honest and receiving that help is not a sign of weakness...it's the body of Christ, the Church, working as it should! So, whether you need comfort or you see a need...either way you will be truly blessed! </w:t>
      </w:r>
    </w:p>
    <w:p w14:paraId="41ADE444" w14:textId="039A1C61" w:rsidR="004406AE" w:rsidRPr="00233335" w:rsidRDefault="00D25F9B" w:rsidP="00233335">
      <w:pPr>
        <w:spacing w:before="240" w:after="240" w:line="338" w:lineRule="atLeast"/>
        <w:rPr>
          <w:rFonts w:ascii="Helvetica" w:eastAsia="Times New Roman" w:hAnsi="Helvetica" w:cs="Times New Roman"/>
          <w:color w:val="606060"/>
          <w:sz w:val="23"/>
          <w:szCs w:val="23"/>
        </w:rPr>
      </w:pPr>
      <w:r w:rsidRPr="00D25F9B">
        <w:rPr>
          <w:rFonts w:ascii="Helvetica" w:eastAsia="Times New Roman" w:hAnsi="Helvetica" w:cs="Times New Roman"/>
          <w:color w:val="606060"/>
          <w:sz w:val="23"/>
          <w:szCs w:val="23"/>
        </w:rPr>
        <w:t>If we have not met, I want you to know that I walked into this church 25 years ago with a 5 year old daughter and a 2 month old son in tow. This church embraced me but bigger than that the gospel and what God did in my life changed this ordinary girl forever! And I know He will do the same for you! He will! Enjoy church, the SPF ministry and this SPF newsletter. Allow yourself to get excited about what God has in store for you and your children.</w:t>
      </w:r>
    </w:p>
    <w:p w14:paraId="42F31F0A" w14:textId="77777777" w:rsidR="00B4534F" w:rsidRDefault="00B4534F" w:rsidP="00B4534F">
      <w:pPr>
        <w:rPr>
          <w:rFonts w:eastAsia="Times New Roman"/>
        </w:rPr>
      </w:pPr>
      <w:r>
        <w:rPr>
          <w:rStyle w:val="Strong"/>
          <w:rFonts w:ascii="Gentium Basic" w:eastAsia="Times New Roman" w:hAnsi="Gentium Basic"/>
          <w:color w:val="2A2A2A"/>
          <w:shd w:val="clear" w:color="auto" w:fill="FFFFFF"/>
        </w:rPr>
        <w:t>Holly Crain</w:t>
      </w:r>
      <w:r>
        <w:rPr>
          <w:rFonts w:ascii="Gentium Basic" w:eastAsia="Times New Roman" w:hAnsi="Gentium Basic"/>
          <w:color w:val="7B8C89"/>
        </w:rPr>
        <w:br/>
      </w:r>
      <w:r>
        <w:rPr>
          <w:rStyle w:val="Strong"/>
          <w:rFonts w:ascii="Gentium Basic" w:eastAsia="Times New Roman" w:hAnsi="Gentium Basic"/>
          <w:color w:val="2A2A2A"/>
          <w:shd w:val="clear" w:color="auto" w:fill="FFFFFF"/>
        </w:rPr>
        <w:t>Single Parent Family Ministry Associate</w:t>
      </w:r>
      <w:r>
        <w:rPr>
          <w:rFonts w:ascii="Gentium Basic" w:eastAsia="Times New Roman" w:hAnsi="Gentium Basic"/>
          <w:color w:val="7B8C89"/>
        </w:rPr>
        <w:br/>
      </w:r>
      <w:r>
        <w:rPr>
          <w:rFonts w:ascii="Gentium Basic" w:eastAsia="Times New Roman" w:hAnsi="Gentium Basic"/>
          <w:color w:val="2A2A2A"/>
          <w:shd w:val="clear" w:color="auto" w:fill="FFFFFF"/>
        </w:rPr>
        <w:t>Single Parent Family Ministry</w:t>
      </w:r>
      <w:r>
        <w:rPr>
          <w:rFonts w:ascii="Gentium Basic" w:eastAsia="Times New Roman" w:hAnsi="Gentium Basic"/>
          <w:color w:val="7B8C89"/>
        </w:rPr>
        <w:br/>
      </w:r>
      <w:r>
        <w:rPr>
          <w:rFonts w:ascii="Gentium Basic" w:eastAsia="Times New Roman" w:hAnsi="Gentium Basic"/>
          <w:color w:val="2A2A2A"/>
          <w:shd w:val="clear" w:color="auto" w:fill="FFFFFF"/>
        </w:rPr>
        <w:t>Houston’s First Baptist Church — The Loop</w:t>
      </w:r>
      <w:r>
        <w:rPr>
          <w:rFonts w:ascii="Gentium Basic" w:eastAsia="Times New Roman" w:hAnsi="Gentium Basic"/>
          <w:color w:val="7B8C89"/>
        </w:rPr>
        <w:br/>
      </w:r>
      <w:hyperlink r:id="rId5" w:history="1">
        <w:r>
          <w:rPr>
            <w:rStyle w:val="Hyperlink"/>
            <w:rFonts w:ascii="Gentium Basic" w:eastAsia="Times New Roman" w:hAnsi="Gentium Basic"/>
            <w:color w:val="5199A8"/>
            <w:shd w:val="clear" w:color="auto" w:fill="FFFFFF"/>
          </w:rPr>
          <w:t>Holly.Crain@HoustonsFirst.org</w:t>
        </w:r>
      </w:hyperlink>
      <w:r>
        <w:rPr>
          <w:rFonts w:ascii="Gentium Basic" w:eastAsia="Times New Roman" w:hAnsi="Gentium Basic"/>
          <w:color w:val="7B8C89"/>
        </w:rPr>
        <w:br/>
      </w:r>
      <w:r>
        <w:rPr>
          <w:rFonts w:ascii="Gentium Basic" w:eastAsia="Times New Roman" w:hAnsi="Gentium Basic"/>
          <w:color w:val="2A2A2A"/>
          <w:shd w:val="clear" w:color="auto" w:fill="FFFFFF"/>
        </w:rPr>
        <w:t>O: </w:t>
      </w:r>
      <w:hyperlink r:id="rId6" w:history="1">
        <w:r>
          <w:rPr>
            <w:rStyle w:val="Hyperlink"/>
            <w:rFonts w:ascii="Gentium Basic" w:eastAsia="Times New Roman" w:hAnsi="Gentium Basic"/>
            <w:color w:val="5199A8"/>
            <w:shd w:val="clear" w:color="auto" w:fill="FFFFFF"/>
          </w:rPr>
          <w:t>713.957.7674</w:t>
        </w:r>
      </w:hyperlink>
      <w:r>
        <w:rPr>
          <w:rFonts w:ascii="Gentium Basic" w:eastAsia="Times New Roman" w:hAnsi="Gentium Basic"/>
          <w:color w:val="7B8C89"/>
        </w:rPr>
        <w:br/>
      </w:r>
      <w:r>
        <w:rPr>
          <w:rFonts w:ascii="Gentium Basic" w:eastAsia="Times New Roman" w:hAnsi="Gentium Basic"/>
          <w:color w:val="2A2A2A"/>
          <w:shd w:val="clear" w:color="auto" w:fill="FFFFFF"/>
        </w:rPr>
        <w:t>C: </w:t>
      </w:r>
      <w:hyperlink r:id="rId7" w:history="1">
        <w:r>
          <w:rPr>
            <w:rStyle w:val="Hyperlink"/>
            <w:rFonts w:ascii="Gentium Basic" w:eastAsia="Times New Roman" w:hAnsi="Gentium Basic"/>
            <w:color w:val="5199A8"/>
            <w:shd w:val="clear" w:color="auto" w:fill="FFFFFF"/>
          </w:rPr>
          <w:t>832-247-4787</w:t>
        </w:r>
      </w:hyperlink>
      <w:r>
        <w:rPr>
          <w:rFonts w:ascii="Gentium Basic" w:eastAsia="Times New Roman" w:hAnsi="Gentium Basic"/>
          <w:color w:val="7B8C89"/>
        </w:rPr>
        <w:br/>
      </w:r>
      <w:hyperlink r:id="rId8" w:history="1">
        <w:r>
          <w:rPr>
            <w:rStyle w:val="Hyperlink"/>
            <w:rFonts w:ascii="Gentium Basic" w:eastAsia="Times New Roman" w:hAnsi="Gentium Basic"/>
            <w:color w:val="5199A8"/>
            <w:shd w:val="clear" w:color="auto" w:fill="FFFFFF"/>
          </w:rPr>
          <w:t>HoustonsFirst.org</w:t>
        </w:r>
      </w:hyperlink>
      <w:r>
        <w:rPr>
          <w:rFonts w:ascii="Gentium Basic" w:eastAsia="Times New Roman" w:hAnsi="Gentium Basic"/>
          <w:color w:val="2A2A2A"/>
          <w:shd w:val="clear" w:color="auto" w:fill="FFFFFF"/>
        </w:rPr>
        <w:t> ​</w:t>
      </w:r>
    </w:p>
    <w:p w14:paraId="615C4FB4" w14:textId="77777777" w:rsidR="00FC4E85" w:rsidRDefault="00FC4E85"/>
    <w:sectPr w:rsidR="00FC4E85" w:rsidSect="004B46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Gentium Basic">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A3737"/>
    <w:multiLevelType w:val="multilevel"/>
    <w:tmpl w:val="F3744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CB06FCD"/>
    <w:multiLevelType w:val="multilevel"/>
    <w:tmpl w:val="CF22F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0FC"/>
    <w:rsid w:val="001475DB"/>
    <w:rsid w:val="00233335"/>
    <w:rsid w:val="002C20FC"/>
    <w:rsid w:val="002C4FE6"/>
    <w:rsid w:val="00391AF5"/>
    <w:rsid w:val="004348B5"/>
    <w:rsid w:val="004406AE"/>
    <w:rsid w:val="004B4622"/>
    <w:rsid w:val="009330AA"/>
    <w:rsid w:val="00B4534F"/>
    <w:rsid w:val="00D048DB"/>
    <w:rsid w:val="00D25F9B"/>
    <w:rsid w:val="00E44C15"/>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CE67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20FC"/>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2C20FC"/>
    <w:rPr>
      <w:b/>
      <w:bCs/>
    </w:rPr>
  </w:style>
  <w:style w:type="character" w:styleId="Emphasis">
    <w:name w:val="Emphasis"/>
    <w:basedOn w:val="DefaultParagraphFont"/>
    <w:uiPriority w:val="20"/>
    <w:qFormat/>
    <w:rsid w:val="002C20FC"/>
    <w:rPr>
      <w:i/>
      <w:iCs/>
    </w:rPr>
  </w:style>
  <w:style w:type="character" w:customStyle="1" w:styleId="apple-converted-space">
    <w:name w:val="apple-converted-space"/>
    <w:basedOn w:val="DefaultParagraphFont"/>
    <w:rsid w:val="002C20FC"/>
  </w:style>
  <w:style w:type="character" w:customStyle="1" w:styleId="aqj">
    <w:name w:val="aqj"/>
    <w:basedOn w:val="DefaultParagraphFont"/>
    <w:rsid w:val="002C20FC"/>
  </w:style>
  <w:style w:type="character" w:styleId="Hyperlink">
    <w:name w:val="Hyperlink"/>
    <w:basedOn w:val="DefaultParagraphFont"/>
    <w:uiPriority w:val="99"/>
    <w:semiHidden/>
    <w:unhideWhenUsed/>
    <w:rsid w:val="004406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28549">
      <w:bodyDiv w:val="1"/>
      <w:marLeft w:val="0"/>
      <w:marRight w:val="0"/>
      <w:marTop w:val="0"/>
      <w:marBottom w:val="0"/>
      <w:divBdr>
        <w:top w:val="none" w:sz="0" w:space="0" w:color="auto"/>
        <w:left w:val="none" w:sz="0" w:space="0" w:color="auto"/>
        <w:bottom w:val="none" w:sz="0" w:space="0" w:color="auto"/>
        <w:right w:val="none" w:sz="0" w:space="0" w:color="auto"/>
      </w:divBdr>
    </w:div>
    <w:div w:id="338970866">
      <w:bodyDiv w:val="1"/>
      <w:marLeft w:val="0"/>
      <w:marRight w:val="0"/>
      <w:marTop w:val="0"/>
      <w:marBottom w:val="0"/>
      <w:divBdr>
        <w:top w:val="none" w:sz="0" w:space="0" w:color="auto"/>
        <w:left w:val="none" w:sz="0" w:space="0" w:color="auto"/>
        <w:bottom w:val="none" w:sz="0" w:space="0" w:color="auto"/>
        <w:right w:val="none" w:sz="0" w:space="0" w:color="auto"/>
      </w:divBdr>
    </w:div>
    <w:div w:id="567149679">
      <w:bodyDiv w:val="1"/>
      <w:marLeft w:val="0"/>
      <w:marRight w:val="0"/>
      <w:marTop w:val="0"/>
      <w:marBottom w:val="0"/>
      <w:divBdr>
        <w:top w:val="none" w:sz="0" w:space="0" w:color="auto"/>
        <w:left w:val="none" w:sz="0" w:space="0" w:color="auto"/>
        <w:bottom w:val="none" w:sz="0" w:space="0" w:color="auto"/>
        <w:right w:val="none" w:sz="0" w:space="0" w:color="auto"/>
      </w:divBdr>
    </w:div>
    <w:div w:id="746076026">
      <w:bodyDiv w:val="1"/>
      <w:marLeft w:val="0"/>
      <w:marRight w:val="0"/>
      <w:marTop w:val="0"/>
      <w:marBottom w:val="0"/>
      <w:divBdr>
        <w:top w:val="none" w:sz="0" w:space="0" w:color="auto"/>
        <w:left w:val="none" w:sz="0" w:space="0" w:color="auto"/>
        <w:bottom w:val="none" w:sz="0" w:space="0" w:color="auto"/>
        <w:right w:val="none" w:sz="0" w:space="0" w:color="auto"/>
      </w:divBdr>
    </w:div>
    <w:div w:id="974985936">
      <w:bodyDiv w:val="1"/>
      <w:marLeft w:val="0"/>
      <w:marRight w:val="0"/>
      <w:marTop w:val="0"/>
      <w:marBottom w:val="0"/>
      <w:divBdr>
        <w:top w:val="none" w:sz="0" w:space="0" w:color="auto"/>
        <w:left w:val="none" w:sz="0" w:space="0" w:color="auto"/>
        <w:bottom w:val="none" w:sz="0" w:space="0" w:color="auto"/>
        <w:right w:val="none" w:sz="0" w:space="0" w:color="auto"/>
      </w:divBdr>
    </w:div>
    <w:div w:id="1120220924">
      <w:bodyDiv w:val="1"/>
      <w:marLeft w:val="0"/>
      <w:marRight w:val="0"/>
      <w:marTop w:val="0"/>
      <w:marBottom w:val="0"/>
      <w:divBdr>
        <w:top w:val="none" w:sz="0" w:space="0" w:color="auto"/>
        <w:left w:val="none" w:sz="0" w:space="0" w:color="auto"/>
        <w:bottom w:val="none" w:sz="0" w:space="0" w:color="auto"/>
        <w:right w:val="none" w:sz="0" w:space="0" w:color="auto"/>
      </w:divBdr>
    </w:div>
    <w:div w:id="1280407422">
      <w:bodyDiv w:val="1"/>
      <w:marLeft w:val="0"/>
      <w:marRight w:val="0"/>
      <w:marTop w:val="0"/>
      <w:marBottom w:val="0"/>
      <w:divBdr>
        <w:top w:val="none" w:sz="0" w:space="0" w:color="auto"/>
        <w:left w:val="none" w:sz="0" w:space="0" w:color="auto"/>
        <w:bottom w:val="none" w:sz="0" w:space="0" w:color="auto"/>
        <w:right w:val="none" w:sz="0" w:space="0" w:color="auto"/>
      </w:divBdr>
    </w:div>
    <w:div w:id="1473401456">
      <w:bodyDiv w:val="1"/>
      <w:marLeft w:val="0"/>
      <w:marRight w:val="0"/>
      <w:marTop w:val="0"/>
      <w:marBottom w:val="0"/>
      <w:divBdr>
        <w:top w:val="none" w:sz="0" w:space="0" w:color="auto"/>
        <w:left w:val="none" w:sz="0" w:space="0" w:color="auto"/>
        <w:bottom w:val="none" w:sz="0" w:space="0" w:color="auto"/>
        <w:right w:val="none" w:sz="0" w:space="0" w:color="auto"/>
      </w:divBdr>
    </w:div>
    <w:div w:id="1578243550">
      <w:bodyDiv w:val="1"/>
      <w:marLeft w:val="0"/>
      <w:marRight w:val="0"/>
      <w:marTop w:val="0"/>
      <w:marBottom w:val="0"/>
      <w:divBdr>
        <w:top w:val="none" w:sz="0" w:space="0" w:color="auto"/>
        <w:left w:val="none" w:sz="0" w:space="0" w:color="auto"/>
        <w:bottom w:val="none" w:sz="0" w:space="0" w:color="auto"/>
        <w:right w:val="none" w:sz="0" w:space="0" w:color="auto"/>
      </w:divBdr>
    </w:div>
    <w:div w:id="21007834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houstonsfirst.org/" TargetMode="External"/><Relationship Id="rId3" Type="http://schemas.openxmlformats.org/officeDocument/2006/relationships/settings" Target="settings.xml"/><Relationship Id="rId7" Type="http://schemas.openxmlformats.org/officeDocument/2006/relationships/hyperlink" Target="tel:(832)%20247-47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713)%20957-7674" TargetMode="External"/><Relationship Id="rId5" Type="http://schemas.openxmlformats.org/officeDocument/2006/relationships/hyperlink" Target="mailto:Holly.Crain@HoustonsFirst.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2</cp:revision>
  <dcterms:created xsi:type="dcterms:W3CDTF">2021-02-28T03:25:00Z</dcterms:created>
  <dcterms:modified xsi:type="dcterms:W3CDTF">2021-02-28T03:25:00Z</dcterms:modified>
</cp:coreProperties>
</file>